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78" w:rightChars="85"/>
        <w:rPr>
          <w:rFonts w:ascii="仿宋_GB2312"/>
          <w:sz w:val="30"/>
          <w:szCs w:val="30"/>
        </w:rPr>
      </w:pPr>
      <w:bookmarkStart w:id="1" w:name="_GoBack"/>
      <w:bookmarkEnd w:id="1"/>
      <w:bookmarkStart w:id="0" w:name="OLE_LINK2"/>
      <w:r>
        <w:rPr>
          <w:rFonts w:hint="eastAsia" w:ascii="黑体" w:hAnsi="黑体" w:eastAsia="黑体" w:cs="宋体"/>
          <w:kern w:val="0"/>
          <w:szCs w:val="32"/>
        </w:rPr>
        <w:t>附件4</w:t>
      </w:r>
    </w:p>
    <w:p>
      <w:pPr>
        <w:spacing w:line="500" w:lineRule="exact"/>
        <w:ind w:right="178" w:rightChars="85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00" w:lineRule="exact"/>
        <w:ind w:right="178" w:rightChars="85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他省机关事业单位调入工勤人员（含部队随军家属及引进人才家属）认定审核要件</w:t>
      </w:r>
    </w:p>
    <w:p>
      <w:pPr>
        <w:spacing w:line="500" w:lineRule="exact"/>
        <w:ind w:right="178" w:rightChars="85"/>
        <w:jc w:val="center"/>
        <w:rPr>
          <w:b/>
          <w:sz w:val="36"/>
          <w:szCs w:val="36"/>
        </w:rPr>
      </w:pPr>
    </w:p>
    <w:p>
      <w:pPr>
        <w:spacing w:line="600" w:lineRule="exact"/>
        <w:ind w:firstLine="42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一、所在设区市工考经办机构的申请报告</w:t>
      </w:r>
    </w:p>
    <w:p>
      <w:pPr>
        <w:spacing w:line="600" w:lineRule="exact"/>
        <w:ind w:firstLine="42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二、申报人所在单位书面报告（注明已核实申报人个人档案）</w:t>
      </w:r>
    </w:p>
    <w:p>
      <w:pPr>
        <w:spacing w:line="600" w:lineRule="exact"/>
        <w:ind w:firstLine="42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三、申报人调入单位接收并使用编制的证明材料（有效复印件）</w:t>
      </w:r>
    </w:p>
    <w:p>
      <w:pPr>
        <w:spacing w:line="600" w:lineRule="exact"/>
        <w:ind w:firstLine="42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四、申报人的原单位职工工资审批表（有效复印件）</w:t>
      </w:r>
    </w:p>
    <w:p>
      <w:pPr>
        <w:spacing w:line="600" w:lineRule="exact"/>
        <w:ind w:firstLine="42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五、申报人机关事业单位工人技术等级岗位证书（有效复印件）</w:t>
      </w:r>
    </w:p>
    <w:p>
      <w:pPr>
        <w:spacing w:line="600" w:lineRule="exact"/>
        <w:ind w:firstLine="42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六、申报人机关事业单位工人技术等级审核表（有效复印件）</w:t>
      </w:r>
    </w:p>
    <w:p>
      <w:pPr>
        <w:tabs>
          <w:tab w:val="left" w:pos="742"/>
        </w:tabs>
        <w:spacing w:line="600" w:lineRule="exact"/>
        <w:ind w:right="178" w:rightChars="85" w:firstLine="573"/>
        <w:rPr>
          <w:rFonts w:ascii="仿宋" w:hAnsi="仿宋" w:eastAsia="仿宋"/>
          <w:sz w:val="30"/>
          <w:szCs w:val="30"/>
        </w:rPr>
      </w:pPr>
    </w:p>
    <w:p>
      <w:pPr>
        <w:tabs>
          <w:tab w:val="left" w:pos="742"/>
        </w:tabs>
        <w:spacing w:line="600" w:lineRule="exact"/>
        <w:ind w:right="178" w:rightChars="85" w:firstLine="573"/>
        <w:rPr>
          <w:rFonts w:ascii="仿宋" w:hAnsi="仿宋" w:eastAsia="仿宋"/>
          <w:sz w:val="30"/>
          <w:szCs w:val="30"/>
        </w:rPr>
      </w:pPr>
    </w:p>
    <w:p>
      <w:pPr>
        <w:tabs>
          <w:tab w:val="left" w:pos="742"/>
        </w:tabs>
        <w:spacing w:line="600" w:lineRule="exact"/>
        <w:ind w:right="178" w:rightChars="85" w:firstLine="573"/>
        <w:rPr>
          <w:rFonts w:ascii="仿宋" w:hAnsi="仿宋" w:eastAsia="仿宋"/>
          <w:sz w:val="30"/>
          <w:szCs w:val="30"/>
        </w:rPr>
      </w:pPr>
    </w:p>
    <w:p>
      <w:pPr>
        <w:spacing w:line="600" w:lineRule="exact"/>
        <w:ind w:firstLine="42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注：有效复印件需加盖所在单位及设区市工考经办机构公章</w:t>
      </w:r>
    </w:p>
    <w:p>
      <w:pPr>
        <w:spacing w:line="280" w:lineRule="exact"/>
        <w:textAlignment w:val="top"/>
        <w:rPr>
          <w:rFonts w:ascii="仿宋_GB2312"/>
        </w:rPr>
      </w:pPr>
      <w:r>
        <w:rPr>
          <w:rFonts w:ascii="仿宋_GB2312"/>
        </w:rPr>
        <w:pict>
          <v:shape id="LastPrintUText" o:spid="_x0000_s2054" o:spt="202" type="#_x0000_t202" style="position:absolute;left:0pt;margin-left:18.7pt;margin-top:714.4pt;height:28.35pt;width:236.25pt;mso-position-vertical-relative:page;mso-wrap-distance-bottom:0pt;mso-wrap-distance-top:0pt;visibility:hidden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rFonts w:ascii="方正仿宋简体" w:eastAsia="方正仿宋简体"/>
                      <w:sz w:val="31"/>
                      <w:szCs w:val="31"/>
                    </w:rPr>
                  </w:pPr>
                </w:p>
              </w:txbxContent>
            </v:textbox>
            <w10:wrap type="topAndBottom"/>
            <w10:anchorlock/>
          </v:shape>
        </w:pict>
      </w:r>
      <w:r>
        <w:rPr>
          <w:rFonts w:ascii="仿宋_GB2312"/>
        </w:rPr>
        <w:pict>
          <v:shape id="LastPrintDText" o:spid="_x0000_s2053" o:spt="202" type="#_x0000_t202" style="position:absolute;left:0pt;margin-left:254.85pt;margin-top:714.4pt;height:28.35pt;width:183.75pt;mso-position-vertical-relative:page;mso-wrap-distance-bottom:0pt;mso-wrap-distance-top:0pt;visibility:hidden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wordWrap w:val="0"/>
                    <w:jc w:val="right"/>
                    <w:rPr>
                      <w:rFonts w:ascii="方正仿宋简体" w:eastAsia="方正仿宋简体"/>
                      <w:sz w:val="31"/>
                      <w:szCs w:val="31"/>
                    </w:rPr>
                  </w:pPr>
                  <w:r>
                    <w:rPr>
                      <w:rFonts w:hint="eastAsia" w:ascii="方正仿宋简体" w:eastAsia="方正仿宋简体"/>
                      <w:sz w:val="31"/>
                      <w:szCs w:val="31"/>
                    </w:rPr>
                    <w:fldChar w:fldCharType="begin"/>
                  </w:r>
                  <w:r>
                    <w:rPr>
                      <w:rFonts w:hint="eastAsia" w:ascii="方正仿宋简体" w:eastAsia="方正仿宋简体"/>
                      <w:sz w:val="31"/>
                      <w:szCs w:val="31"/>
                    </w:rPr>
                    <w:instrText xml:space="preserve"> MERGEFIELD 签发时间 </w:instrText>
                  </w:r>
                  <w:r>
                    <w:rPr>
                      <w:rFonts w:hint="eastAsia" w:ascii="方正仿宋简体" w:eastAsia="方正仿宋简体"/>
                      <w:sz w:val="31"/>
                      <w:szCs w:val="31"/>
                    </w:rPr>
                    <w:fldChar w:fldCharType="separate"/>
                  </w:r>
                  <w:r>
                    <w:rPr>
                      <w:rFonts w:hint="eastAsia" w:ascii="方正仿宋简体" w:eastAsia="方正仿宋简体"/>
                      <w:sz w:val="31"/>
                      <w:szCs w:val="31"/>
                    </w:rPr>
                    <w:t>2017年5月18日</w:t>
                  </w:r>
                  <w:r>
                    <w:rPr>
                      <w:rFonts w:hint="eastAsia" w:ascii="方正仿宋简体" w:eastAsia="方正仿宋简体"/>
                      <w:sz w:val="31"/>
                      <w:szCs w:val="31"/>
                    </w:rPr>
                    <w:fldChar w:fldCharType="end"/>
                  </w:r>
                  <w:r>
                    <w:rPr>
                      <w:rFonts w:hint="eastAsia" w:ascii="方正仿宋简体" w:eastAsia="方正仿宋简体"/>
                      <w:sz w:val="31"/>
                      <w:szCs w:val="31"/>
                    </w:rPr>
                    <w:t xml:space="preserve">翻印  </w:t>
                  </w:r>
                </w:p>
              </w:txbxContent>
            </v:textbox>
            <w10:wrap type="topAndBottom"/>
            <w10:anchorlock/>
          </v:shape>
        </w:pict>
      </w:r>
      <w:r>
        <w:rPr>
          <w:rFonts w:ascii="仿宋_GB2312"/>
        </w:rPr>
        <w:pict>
          <v:line id="LastPrintLine" o:spid="_x0000_s2052" o:spt="20" style="position:absolute;left:0pt;margin-left:-1.15pt;margin-top:743.9pt;height:0pt;width:439.35pt;mso-position-horizontal-relative:margin;mso-position-vertical-relative:page;mso-wrap-distance-bottom:0pt;mso-wrap-distance-top:0pt;visibility:hidden;z-index:251661312;mso-width-relative:page;mso-height-relative:page;" coordsize="21600,21600">
            <v:path arrowok="t"/>
            <v:fill focussize="0,0"/>
            <v:stroke weight="1pt"/>
            <v:imagedata o:title=""/>
            <o:lock v:ext="edit"/>
            <w10:wrap type="topAndBottom"/>
            <w10:anchorlock/>
          </v:line>
        </w:pict>
      </w:r>
      <w:r>
        <w:rPr>
          <w:rFonts w:ascii="仿宋_GB2312"/>
        </w:rPr>
        <w:pict>
          <v:line id="KeywordLine" o:spid="_x0000_s2050" o:spt="20" style="position:absolute;left:0pt;margin-left:0pt;margin-top:693.8pt;height:0pt;width:439.35pt;mso-position-vertical-relative:page;mso-wrap-distance-bottom:0pt;mso-wrap-distance-top:0pt;visibility:hidden;z-index:251659264;mso-width-relative:page;mso-height-relative:page;" coordsize="21600,21600">
            <v:path arrowok="t"/>
            <v:fill focussize="0,0"/>
            <v:stroke weight="1pt"/>
            <v:imagedata o:title=""/>
            <o:lock v:ext="edit"/>
            <w10:wrap type="topAndBottom"/>
            <w10:anchorlock/>
          </v:line>
        </w:pict>
      </w:r>
      <w:r>
        <w:rPr>
          <w:rFonts w:ascii="仿宋_GB2312"/>
        </w:rPr>
        <w:pict>
          <v:shape id="CopySendText" o:spid="_x0000_s2051" o:spt="202" type="#_x0000_t202" style="position:absolute;left:0pt;margin-left:15.9pt;margin-top:689.9pt;height:28.4pt;width:409.5pt;mso-position-horizontal-relative:margin;mso-position-vertical-relative:page;mso-wrap-distance-bottom:0pt;mso-wrap-distance-top:0pt;visibility:hidden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590" w:lineRule="exact"/>
                    <w:ind w:left="981" w:hanging="981"/>
                    <w:rPr>
                      <w:rFonts w:ascii="仿宋_GB2312"/>
                      <w:szCs w:val="32"/>
                    </w:rPr>
                  </w:pPr>
                  <w:r>
                    <w:rPr>
                      <w:rFonts w:hint="eastAsia" w:ascii="仿宋_GB2312"/>
                      <w:sz w:val="28"/>
                      <w:szCs w:val="28"/>
                    </w:rPr>
                    <w:t>抄送：</w:t>
                  </w:r>
                  <w:r>
                    <w:rPr>
                      <w:rFonts w:hint="eastAsia" w:ascii="仿宋_GB2312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hint="eastAsia" w:ascii="仿宋_GB2312"/>
                      <w:sz w:val="28"/>
                      <w:szCs w:val="28"/>
                    </w:rPr>
                    <w:instrText xml:space="preserve"> MERGEFIELD 抄送 </w:instrText>
                  </w:r>
                  <w:r>
                    <w:rPr>
                      <w:rFonts w:hint="eastAsia" w:ascii="仿宋_GB2312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="仿宋_GB2312"/>
                      <w:szCs w:val="32"/>
                    </w:rPr>
                    <w:t>。</w:t>
                  </w:r>
                </w:p>
                <w:p>
                  <w:pPr>
                    <w:spacing w:line="560" w:lineRule="exact"/>
                    <w:ind w:left="964" w:hanging="964"/>
                    <w:rPr>
                      <w:rFonts w:ascii="仿宋_GB2312"/>
                    </w:rPr>
                  </w:pPr>
                </w:p>
                <w:p>
                  <w:pPr>
                    <w:spacing w:line="560" w:lineRule="exact"/>
                    <w:ind w:left="964" w:hanging="964"/>
                    <w:rPr>
                      <w:rFonts w:ascii="仿宋_GB2312"/>
                    </w:rPr>
                  </w:pPr>
                </w:p>
              </w:txbxContent>
            </v:textbox>
            <w10:wrap type="topAndBottom"/>
            <w10:anchorlock/>
          </v:shape>
        </w:pict>
      </w:r>
    </w:p>
    <w:p/>
    <w:bookmarkEnd w:id="0"/>
    <w:p>
      <w:pPr>
        <w:spacing w:line="540" w:lineRule="exact"/>
        <w:ind w:firstLine="420" w:firstLineChars="200"/>
        <w:rPr>
          <w:rFonts w:ascii="仿宋_GB2312" w:hAnsi="仿宋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SO_WPS_MARK_KEY" w:val="c3572c62-da31-40f8-b48b-b87a537364d6"/>
  </w:docVars>
  <w:rsids>
    <w:rsidRoot w:val="0091788A"/>
    <w:rsid w:val="00007104"/>
    <w:rsid w:val="00023E8B"/>
    <w:rsid w:val="000258F5"/>
    <w:rsid w:val="00031B54"/>
    <w:rsid w:val="000772BC"/>
    <w:rsid w:val="0008310A"/>
    <w:rsid w:val="000A3D9D"/>
    <w:rsid w:val="000A73E9"/>
    <w:rsid w:val="000C2C54"/>
    <w:rsid w:val="000E7EE5"/>
    <w:rsid w:val="000F166B"/>
    <w:rsid w:val="00124F17"/>
    <w:rsid w:val="001862B4"/>
    <w:rsid w:val="001C5558"/>
    <w:rsid w:val="001C70C1"/>
    <w:rsid w:val="0026036C"/>
    <w:rsid w:val="0029559E"/>
    <w:rsid w:val="002C2A35"/>
    <w:rsid w:val="002F216D"/>
    <w:rsid w:val="003101EA"/>
    <w:rsid w:val="003170C3"/>
    <w:rsid w:val="00321582"/>
    <w:rsid w:val="003366C6"/>
    <w:rsid w:val="00371ECE"/>
    <w:rsid w:val="003A3D97"/>
    <w:rsid w:val="003B77B7"/>
    <w:rsid w:val="003E755B"/>
    <w:rsid w:val="003F057F"/>
    <w:rsid w:val="00416905"/>
    <w:rsid w:val="00445FDC"/>
    <w:rsid w:val="00457048"/>
    <w:rsid w:val="00461484"/>
    <w:rsid w:val="004719D1"/>
    <w:rsid w:val="00472A84"/>
    <w:rsid w:val="004C482C"/>
    <w:rsid w:val="004C4B4B"/>
    <w:rsid w:val="004C77AE"/>
    <w:rsid w:val="004D3C65"/>
    <w:rsid w:val="004F6046"/>
    <w:rsid w:val="004F61C4"/>
    <w:rsid w:val="00550FB2"/>
    <w:rsid w:val="00564978"/>
    <w:rsid w:val="0057152B"/>
    <w:rsid w:val="005936FD"/>
    <w:rsid w:val="005C386F"/>
    <w:rsid w:val="005D3C0B"/>
    <w:rsid w:val="005E12AE"/>
    <w:rsid w:val="00602CBE"/>
    <w:rsid w:val="00603674"/>
    <w:rsid w:val="00621435"/>
    <w:rsid w:val="00641828"/>
    <w:rsid w:val="006B2DE5"/>
    <w:rsid w:val="006E53BC"/>
    <w:rsid w:val="00736901"/>
    <w:rsid w:val="00740240"/>
    <w:rsid w:val="00747593"/>
    <w:rsid w:val="00754149"/>
    <w:rsid w:val="00763DAC"/>
    <w:rsid w:val="0077449C"/>
    <w:rsid w:val="007C7E4F"/>
    <w:rsid w:val="007D6DB1"/>
    <w:rsid w:val="00803B8D"/>
    <w:rsid w:val="0080789C"/>
    <w:rsid w:val="00842A4C"/>
    <w:rsid w:val="0085633F"/>
    <w:rsid w:val="00873246"/>
    <w:rsid w:val="00876878"/>
    <w:rsid w:val="008E7835"/>
    <w:rsid w:val="0091788A"/>
    <w:rsid w:val="00935863"/>
    <w:rsid w:val="0096592C"/>
    <w:rsid w:val="00971266"/>
    <w:rsid w:val="009A257D"/>
    <w:rsid w:val="009A338F"/>
    <w:rsid w:val="009C1EF2"/>
    <w:rsid w:val="00A012E4"/>
    <w:rsid w:val="00A339AC"/>
    <w:rsid w:val="00A4349A"/>
    <w:rsid w:val="00A468C6"/>
    <w:rsid w:val="00A47EE6"/>
    <w:rsid w:val="00A505E8"/>
    <w:rsid w:val="00A966FC"/>
    <w:rsid w:val="00B25424"/>
    <w:rsid w:val="00B53537"/>
    <w:rsid w:val="00B74B25"/>
    <w:rsid w:val="00B90F23"/>
    <w:rsid w:val="00BA5B03"/>
    <w:rsid w:val="00BF2DE1"/>
    <w:rsid w:val="00C02707"/>
    <w:rsid w:val="00C24927"/>
    <w:rsid w:val="00C33969"/>
    <w:rsid w:val="00C4546F"/>
    <w:rsid w:val="00C64BCC"/>
    <w:rsid w:val="00C73878"/>
    <w:rsid w:val="00C82C84"/>
    <w:rsid w:val="00CF4367"/>
    <w:rsid w:val="00D0279B"/>
    <w:rsid w:val="00D14F3C"/>
    <w:rsid w:val="00D327EA"/>
    <w:rsid w:val="00D42C4C"/>
    <w:rsid w:val="00D43F44"/>
    <w:rsid w:val="00D57440"/>
    <w:rsid w:val="00D66146"/>
    <w:rsid w:val="00D76F4A"/>
    <w:rsid w:val="00D830D9"/>
    <w:rsid w:val="00D87500"/>
    <w:rsid w:val="00D932D3"/>
    <w:rsid w:val="00DC02DB"/>
    <w:rsid w:val="00DD281C"/>
    <w:rsid w:val="00DE28CF"/>
    <w:rsid w:val="00E415AA"/>
    <w:rsid w:val="00EB42F5"/>
    <w:rsid w:val="00EF0702"/>
    <w:rsid w:val="00F11378"/>
    <w:rsid w:val="00F13E6F"/>
    <w:rsid w:val="30AA2564"/>
    <w:rsid w:val="7902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rPr>
      <w:rFonts w:ascii="仿宋_GB2312" w:hAnsi="Times New Roman" w:eastAsia="仿宋_GB2312" w:cs="Times New Roman"/>
      <w:sz w:val="32"/>
      <w:szCs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0">
    <w:name w:val="No Spacing"/>
    <w:basedOn w:val="1"/>
    <w:qFormat/>
    <w:uiPriority w:val="1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日期 Char"/>
    <w:basedOn w:val="6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6142</Words>
  <Characters>6443</Characters>
  <Lines>48</Lines>
  <Paragraphs>13</Paragraphs>
  <TotalTime>1385</TotalTime>
  <ScaleCrop>false</ScaleCrop>
  <LinksUpToDate>false</LinksUpToDate>
  <CharactersWithSpaces>6471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2019-05-27T02:13:00Z</dcterms:created>
  <dc:creator>admin</dc:creator>
  <cp:lastModifiedBy>Administrator</cp:lastModifiedBy>
  <cp:lastPrinted>2022-05-10T08:55:00Z</cp:lastPrinted>
  <dcterms:modified xsi:type="dcterms:W3CDTF">2022-05-12T09:53:27Z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5EB71F3D404F4CDEBB2998176496B207</vt:lpwstr>
  </property>
</Properties>
</file>