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</w:pPr>
      <w:r>
        <w:rPr>
          <w:rFonts w:hint="eastAsia" w:ascii="黑体" w:hAnsi="黑体" w:eastAsia="黑体"/>
          <w:sz w:val="32"/>
        </w:rPr>
        <w:t xml:space="preserve">附件1  </w:t>
      </w:r>
      <w:r>
        <w:t xml:space="preserve">                             </w:t>
      </w:r>
      <w:r>
        <w:rPr>
          <w:rFonts w:hint="eastAsia"/>
        </w:rPr>
        <w:t xml:space="preserve">  </w:t>
      </w:r>
      <w:r>
        <w:t xml:space="preserve"> </w:t>
      </w:r>
      <w:bookmarkStart w:id="0" w:name="_GoBack"/>
      <w:bookmarkEnd w:id="0"/>
      <w:r>
        <w:rPr>
          <w:rFonts w:hint="eastAsia"/>
        </w:rPr>
        <w:t>报名序号（工作人员填写）：</w:t>
      </w:r>
      <w:r>
        <w:rPr>
          <w:u w:val="single"/>
        </w:rPr>
        <w:t xml:space="preserve">        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年温州市龙湾区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eastAsia="方正小标宋简体"/>
          <w:position w:val="-1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专职社区工作者公开招聘报名表</w:t>
      </w:r>
    </w:p>
    <w:p>
      <w:pPr>
        <w:rPr>
          <w:rFonts w:hint="eastAsia" w:ascii="宋体" w:hAnsi="宋体" w:eastAsia="宋体"/>
          <w:spacing w:val="-10"/>
          <w:sz w:val="22"/>
          <w:lang w:val="en-US" w:eastAsia="zh-CN"/>
        </w:rPr>
      </w:pPr>
      <w:r>
        <w:rPr>
          <w:rFonts w:hint="eastAsia" w:ascii="宋体" w:hAnsi="宋体"/>
          <w:sz w:val="22"/>
        </w:rPr>
        <w:t xml:space="preserve"> 报考类别：</w:t>
      </w:r>
      <w:r>
        <w:rPr>
          <w:rFonts w:hint="eastAsia" w:ascii="宋体" w:hAnsi="宋体"/>
          <w:sz w:val="22"/>
          <w:u w:val="single"/>
        </w:rPr>
        <w:t xml:space="preserve">      </w:t>
      </w:r>
      <w:r>
        <w:rPr>
          <w:rFonts w:hint="eastAsia" w:ascii="宋体" w:hAnsi="宋体"/>
          <w:sz w:val="22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pacing w:val="-10"/>
          <w:sz w:val="22"/>
        </w:rPr>
        <w:t>①</w:t>
      </w:r>
      <w:r>
        <w:rPr>
          <w:rFonts w:hint="eastAsia" w:ascii="宋体" w:hAnsi="宋体"/>
          <w:spacing w:val="-10"/>
          <w:sz w:val="22"/>
          <w:lang w:eastAsia="zh-CN"/>
        </w:rPr>
        <w:t>网格员</w:t>
      </w:r>
      <w:r>
        <w:rPr>
          <w:rFonts w:hint="eastAsia" w:ascii="宋体" w:hAnsi="宋体"/>
          <w:spacing w:val="-10"/>
          <w:sz w:val="22"/>
          <w:lang w:val="en-US" w:eastAsia="zh-CN"/>
        </w:rPr>
        <w:t xml:space="preserve">     </w:t>
      </w:r>
      <w:r>
        <w:rPr>
          <w:rFonts w:hint="eastAsia" w:ascii="宋体" w:hAnsi="宋体"/>
          <w:spacing w:val="-10"/>
          <w:sz w:val="22"/>
        </w:rPr>
        <w:t>②</w:t>
      </w:r>
      <w:r>
        <w:rPr>
          <w:rFonts w:hint="eastAsia" w:ascii="宋体" w:hAnsi="宋体"/>
          <w:spacing w:val="-10"/>
          <w:sz w:val="22"/>
          <w:lang w:eastAsia="zh-CN"/>
        </w:rPr>
        <w:t>街道临聘人员</w:t>
      </w:r>
      <w:r>
        <w:rPr>
          <w:rFonts w:hint="eastAsia" w:ascii="宋体" w:hAnsi="宋体"/>
          <w:spacing w:val="-10"/>
          <w:sz w:val="22"/>
          <w:lang w:val="en-US" w:eastAsia="zh-CN"/>
        </w:rPr>
        <w:t xml:space="preserve">     </w:t>
      </w:r>
      <w:r>
        <w:rPr>
          <w:rFonts w:hint="eastAsia" w:ascii="宋体" w:hAnsi="宋体"/>
          <w:spacing w:val="-10"/>
          <w:sz w:val="22"/>
          <w:lang w:eastAsia="zh-CN"/>
        </w:rPr>
        <w:t>③退伍军人</w:t>
      </w:r>
      <w:r>
        <w:rPr>
          <w:rFonts w:hint="eastAsia" w:ascii="宋体" w:hAnsi="宋体"/>
          <w:spacing w:val="-10"/>
          <w:sz w:val="22"/>
          <w:lang w:val="en-US" w:eastAsia="zh-CN"/>
        </w:rPr>
        <w:t xml:space="preserve">      </w:t>
      </w:r>
      <w:r>
        <w:rPr>
          <w:rFonts w:hint="eastAsia" w:ascii="宋体" w:hAnsi="宋体"/>
          <w:spacing w:val="-10"/>
          <w:sz w:val="22"/>
          <w:lang w:eastAsia="zh-CN"/>
        </w:rPr>
        <w:t>④社会公开招聘</w:t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88"/>
        <w:gridCol w:w="151"/>
        <w:gridCol w:w="252"/>
        <w:gridCol w:w="85"/>
        <w:gridCol w:w="488"/>
        <w:gridCol w:w="89"/>
        <w:gridCol w:w="399"/>
        <w:gridCol w:w="385"/>
        <w:gridCol w:w="103"/>
        <w:gridCol w:w="373"/>
        <w:gridCol w:w="115"/>
        <w:gridCol w:w="488"/>
        <w:gridCol w:w="214"/>
        <w:gridCol w:w="274"/>
        <w:gridCol w:w="488"/>
        <w:gridCol w:w="206"/>
        <w:gridCol w:w="282"/>
        <w:gridCol w:w="488"/>
        <w:gridCol w:w="295"/>
        <w:gridCol w:w="193"/>
        <w:gridCol w:w="488"/>
        <w:gridCol w:w="488"/>
        <w:gridCol w:w="310"/>
        <w:gridCol w:w="178"/>
        <w:gridCol w:w="488"/>
        <w:gridCol w:w="488"/>
        <w:gridCol w:w="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 名</w:t>
            </w:r>
          </w:p>
        </w:tc>
        <w:tc>
          <w:tcPr>
            <w:tcW w:w="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1" w:leftChars="-48" w:right="-113" w:rightChars="-54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11" w:rightChars="-53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>民族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6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籍 贯</w:t>
            </w:r>
          </w:p>
        </w:tc>
        <w:tc>
          <w:tcPr>
            <w:tcW w:w="1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7" w:leftChars="-51" w:right="-128" w:rightChars="-61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11" w:rightChars="-53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>现户口</w:t>
            </w:r>
          </w:p>
          <w:p>
            <w:pPr>
              <w:spacing w:line="300" w:lineRule="exact"/>
              <w:ind w:left="-105" w:leftChars="-50" w:right="-111" w:rightChars="-53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>所在地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645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网格员、街道临聘人员入职时间</w:t>
            </w:r>
          </w:p>
        </w:tc>
        <w:tc>
          <w:tcPr>
            <w:tcW w:w="1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2"/>
                <w:lang w:eastAsia="zh-CN"/>
              </w:rPr>
            </w:pPr>
          </w:p>
        </w:tc>
        <w:tc>
          <w:tcPr>
            <w:tcW w:w="2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网格员、街道临聘人员近三年优秀考核等级年份</w:t>
            </w:r>
          </w:p>
        </w:tc>
        <w:tc>
          <w:tcPr>
            <w:tcW w:w="17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645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号码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39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>毕业时间</w:t>
            </w: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39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4"/>
              </w:rPr>
            </w:pPr>
          </w:p>
        </w:tc>
        <w:tc>
          <w:tcPr>
            <w:tcW w:w="1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9" w:leftChars="14" w:firstLine="105" w:firstLineChars="50"/>
              <w:jc w:val="center"/>
              <w:rPr>
                <w:szCs w:val="24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业</w:t>
            </w: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现工作</w:t>
            </w:r>
          </w:p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39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>联系电话</w:t>
            </w:r>
          </w:p>
          <w:p>
            <w:pPr>
              <w:ind w:left="50"/>
              <w:jc w:val="center"/>
              <w:rPr>
                <w:szCs w:val="24"/>
              </w:rPr>
            </w:pPr>
            <w:r>
              <w:rPr>
                <w:rFonts w:hint="eastAsia" w:ascii="宋体" w:hAnsi="宋体"/>
                <w:sz w:val="22"/>
              </w:rPr>
              <w:t>手  机</w:t>
            </w: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11" w:leftChars="-53" w:right="-113" w:rightChars="-54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通讯地址</w:t>
            </w:r>
          </w:p>
        </w:tc>
        <w:tc>
          <w:tcPr>
            <w:tcW w:w="878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97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ind w:firstLine="110" w:firstLineChars="5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</w:rPr>
              <w:t>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972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龙湾区退役军人事务局意见（退伍军人）</w:t>
            </w:r>
          </w:p>
        </w:tc>
        <w:tc>
          <w:tcPr>
            <w:tcW w:w="32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0" w:firstLineChars="500"/>
              <w:rPr>
                <w:rFonts w:hint="eastAsia"/>
                <w:sz w:val="22"/>
              </w:rPr>
            </w:pPr>
          </w:p>
          <w:p>
            <w:pPr>
              <w:ind w:firstLine="1100" w:firstLineChars="500"/>
              <w:rPr>
                <w:sz w:val="22"/>
              </w:rPr>
            </w:pPr>
          </w:p>
          <w:p>
            <w:pPr>
              <w:ind w:firstLine="880" w:firstLineChars="400"/>
              <w:rPr>
                <w:rFonts w:hint="eastAsia"/>
                <w:sz w:val="22"/>
              </w:rPr>
            </w:pPr>
          </w:p>
          <w:p>
            <w:pPr>
              <w:ind w:firstLine="1760" w:firstLineChars="800"/>
              <w:rPr>
                <w:sz w:val="22"/>
              </w:rPr>
            </w:pPr>
            <w:r>
              <w:rPr>
                <w:rFonts w:hint="eastAsia"/>
                <w:sz w:val="22"/>
              </w:rPr>
              <w:t>（盖章）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签名：</w:t>
            </w:r>
            <w:r>
              <w:rPr>
                <w:sz w:val="22"/>
              </w:rPr>
              <w:t xml:space="preserve">           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sz w:val="22"/>
              </w:rPr>
              <w:t xml:space="preserve">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街道</w:t>
            </w:r>
            <w:r>
              <w:rPr>
                <w:rFonts w:hint="eastAsia"/>
                <w:sz w:val="22"/>
              </w:rPr>
              <w:t>意见</w:t>
            </w:r>
          </w:p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  <w:lang w:eastAsia="zh-CN"/>
              </w:rPr>
              <w:t>网格员、街道临聘人员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80" w:firstLineChars="400"/>
              <w:rPr>
                <w:rFonts w:hint="eastAsia"/>
                <w:sz w:val="22"/>
              </w:rPr>
            </w:pPr>
          </w:p>
          <w:p>
            <w:pPr>
              <w:ind w:firstLine="880" w:firstLineChars="400"/>
              <w:rPr>
                <w:sz w:val="22"/>
              </w:rPr>
            </w:pPr>
          </w:p>
          <w:p>
            <w:pPr>
              <w:ind w:firstLine="880" w:firstLineChars="400"/>
              <w:rPr>
                <w:rFonts w:hint="eastAsia"/>
                <w:sz w:val="22"/>
              </w:rPr>
            </w:pPr>
          </w:p>
          <w:p>
            <w:pPr>
              <w:ind w:firstLine="1540" w:firstLineChars="700"/>
              <w:rPr>
                <w:sz w:val="22"/>
              </w:rPr>
            </w:pPr>
            <w:r>
              <w:rPr>
                <w:rFonts w:hint="eastAsia"/>
                <w:sz w:val="22"/>
              </w:rPr>
              <w:t>（盖章）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签名：</w:t>
            </w:r>
            <w:r>
              <w:rPr>
                <w:sz w:val="22"/>
              </w:rPr>
              <w:t xml:space="preserve">           </w:t>
            </w:r>
          </w:p>
          <w:p>
            <w:pPr>
              <w:widowControl/>
              <w:ind w:firstLine="440" w:firstLineChars="200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资格初审意见</w:t>
            </w:r>
          </w:p>
        </w:tc>
        <w:tc>
          <w:tcPr>
            <w:tcW w:w="2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rPr>
                <w:rFonts w:hint="eastAsia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hint="eastAsia"/>
                <w:sz w:val="22"/>
              </w:rPr>
            </w:pPr>
          </w:p>
          <w:p>
            <w:pPr>
              <w:widowControl/>
              <w:ind w:firstLine="440" w:firstLineChars="200"/>
              <w:rPr>
                <w:sz w:val="22"/>
              </w:rPr>
            </w:pPr>
            <w:r>
              <w:rPr>
                <w:rFonts w:hint="eastAsia"/>
                <w:sz w:val="22"/>
              </w:rPr>
              <w:t>审核人：</w:t>
            </w:r>
          </w:p>
          <w:p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区委组织部、区民政局、区人社局审核意见</w:t>
            </w:r>
          </w:p>
        </w:tc>
        <w:tc>
          <w:tcPr>
            <w:tcW w:w="41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2"/>
              </w:rPr>
            </w:pPr>
          </w:p>
        </w:tc>
      </w:tr>
    </w:tbl>
    <w:p>
      <w:pPr>
        <w:pStyle w:val="5"/>
        <w:spacing w:before="0" w:beforeAutospacing="0" w:after="0" w:afterAutospacing="0" w:line="200" w:lineRule="exact"/>
        <w:ind w:right="641"/>
        <w:rPr>
          <w:rFonts w:hint="eastAsia" w:ascii="仿宋_GB2312" w:hAnsi="Calibri" w:eastAsia="仿宋_GB2312" w:cs="Times New Roman"/>
          <w:kern w:val="2"/>
          <w:sz w:val="10"/>
          <w:szCs w:val="10"/>
        </w:rPr>
      </w:pPr>
    </w:p>
    <w:sectPr>
      <w:footerReference r:id="rId3" w:type="default"/>
      <w:pgSz w:w="11906" w:h="16838"/>
      <w:pgMar w:top="1135" w:right="1416" w:bottom="851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30"/>
        <w:szCs w:val="30"/>
      </w:rPr>
    </w:pPr>
    <w:r>
      <w:rPr>
        <w:rFonts w:ascii="仿宋" w:hAnsi="仿宋" w:eastAsia="仿宋"/>
        <w:sz w:val="30"/>
        <w:szCs w:val="30"/>
      </w:rPr>
      <w:fldChar w:fldCharType="begin"/>
    </w:r>
    <w:r>
      <w:rPr>
        <w:rFonts w:ascii="仿宋" w:hAnsi="仿宋" w:eastAsia="仿宋"/>
        <w:sz w:val="30"/>
        <w:szCs w:val="30"/>
      </w:rPr>
      <w:instrText xml:space="preserve"> PAGE   \* MERGEFORMAT </w:instrText>
    </w:r>
    <w:r>
      <w:rPr>
        <w:rFonts w:ascii="仿宋" w:hAnsi="仿宋" w:eastAsia="仿宋"/>
        <w:sz w:val="30"/>
        <w:szCs w:val="30"/>
      </w:rPr>
      <w:fldChar w:fldCharType="separate"/>
    </w:r>
    <w:r>
      <w:rPr>
        <w:rFonts w:ascii="仿宋" w:hAnsi="仿宋" w:eastAsia="仿宋"/>
        <w:sz w:val="30"/>
        <w:szCs w:val="30"/>
        <w:lang w:val="zh-CN"/>
      </w:rPr>
      <w:t>7</w:t>
    </w:r>
    <w:r>
      <w:rPr>
        <w:rFonts w:ascii="仿宋" w:hAnsi="仿宋" w:eastAsia="仿宋"/>
        <w:sz w:val="30"/>
        <w:szCs w:val="3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TNhN2JiNTlmMTRjNDA1MzdmNzlkOGJkYTcxMGQifQ=="/>
  </w:docVars>
  <w:rsids>
    <w:rsidRoot w:val="0CD31680"/>
    <w:rsid w:val="0CD3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ku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2022-05-18T07:16:00Z</dcterms:created>
  <dc:creator>曹小懒</dc:creator>
  <cp:lastModifiedBy>曹小懒</cp:lastModifiedBy>
  <dcterms:modified xsi:type="dcterms:W3CDTF">2022-05-18T07:23:02Z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D795E48A197147C695DF67CD4526FB08</vt:lpwstr>
  </property>
</Properties>
</file>